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6DD1" w14:textId="50E7C984" w:rsidR="00902132" w:rsidRDefault="00407D09" w:rsidP="00407D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D09">
        <w:rPr>
          <w:rFonts w:ascii="Times New Roman" w:hAnsi="Times New Roman" w:cs="Times New Roman"/>
          <w:b/>
          <w:bCs/>
          <w:sz w:val="28"/>
          <w:szCs w:val="28"/>
        </w:rPr>
        <w:t>CURWEN HAND SIGNS</w:t>
      </w:r>
    </w:p>
    <w:p w14:paraId="17073953" w14:textId="4999E6F6" w:rsidR="00407D09" w:rsidRDefault="00407D09" w:rsidP="00407D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222"/>
        </w:rPr>
      </w:pPr>
      <w:r>
        <w:rPr>
          <w:rStyle w:val="Strong"/>
          <w:rFonts w:ascii="Arial" w:hAnsi="Arial" w:cs="Arial"/>
          <w:color w:val="000222"/>
          <w:bdr w:val="none" w:sz="0" w:space="0" w:color="auto" w:frame="1"/>
        </w:rPr>
        <w:t>John Curwen</w:t>
      </w:r>
      <w:r>
        <w:rPr>
          <w:rStyle w:val="Strong"/>
          <w:rFonts w:ascii="Arial" w:hAnsi="Arial" w:cs="Arial"/>
          <w:color w:val="000222"/>
          <w:bdr w:val="none" w:sz="0" w:space="0" w:color="auto" w:frame="1"/>
        </w:rPr>
        <w:t xml:space="preserve"> (1816-1880)</w:t>
      </w:r>
      <w:r>
        <w:rPr>
          <w:rFonts w:ascii="Arial" w:hAnsi="Arial" w:cs="Arial"/>
          <w:color w:val="000222"/>
        </w:rPr>
        <w:t>, a British Minister and scholar of music, invented tonic sol-fa in the middle of the 19th century, and as part of his system he developed a number of </w:t>
      </w:r>
      <w:r>
        <w:rPr>
          <w:rStyle w:val="Strong"/>
          <w:rFonts w:ascii="Arial" w:hAnsi="Arial" w:cs="Arial"/>
          <w:color w:val="000222"/>
          <w:bdr w:val="none" w:sz="0" w:space="0" w:color="auto" w:frame="1"/>
        </w:rPr>
        <w:t>hand signs that represented the seven notes</w:t>
      </w:r>
      <w:r>
        <w:rPr>
          <w:rFonts w:ascii="Arial" w:hAnsi="Arial" w:cs="Arial"/>
          <w:color w:val="000222"/>
        </w:rPr>
        <w:t>. The idea was that the hand signals would help pupils learn sight singing by acting as </w:t>
      </w:r>
      <w:r>
        <w:rPr>
          <w:rStyle w:val="Strong"/>
          <w:rFonts w:ascii="Arial" w:hAnsi="Arial" w:cs="Arial"/>
          <w:color w:val="000222"/>
          <w:bdr w:val="none" w:sz="0" w:space="0" w:color="auto" w:frame="1"/>
        </w:rPr>
        <w:t>visual aids</w:t>
      </w:r>
      <w:r>
        <w:rPr>
          <w:rFonts w:ascii="Arial" w:hAnsi="Arial" w:cs="Arial"/>
          <w:color w:val="000222"/>
        </w:rPr>
        <w:t>.</w:t>
      </w:r>
      <w:r>
        <w:rPr>
          <w:rFonts w:ascii="Arial" w:hAnsi="Arial" w:cs="Arial"/>
          <w:color w:val="000222"/>
        </w:rPr>
        <w:t xml:space="preserve"> </w:t>
      </w:r>
      <w:r>
        <w:rPr>
          <w:rFonts w:ascii="Arial" w:hAnsi="Arial" w:cs="Arial"/>
          <w:color w:val="000222"/>
        </w:rPr>
        <w:t>Later in the century, </w:t>
      </w:r>
      <w:proofErr w:type="spellStart"/>
      <w:r>
        <w:rPr>
          <w:rStyle w:val="Strong"/>
          <w:rFonts w:ascii="Arial" w:hAnsi="Arial" w:cs="Arial"/>
          <w:color w:val="000222"/>
          <w:bdr w:val="none" w:sz="0" w:space="0" w:color="auto" w:frame="1"/>
        </w:rPr>
        <w:t>Zoltán</w:t>
      </w:r>
      <w:proofErr w:type="spellEnd"/>
      <w:r>
        <w:rPr>
          <w:rStyle w:val="Strong"/>
          <w:rFonts w:ascii="Arial" w:hAnsi="Arial" w:cs="Arial"/>
          <w:color w:val="000222"/>
          <w:bdr w:val="none" w:sz="0" w:space="0" w:color="auto" w:frame="1"/>
        </w:rPr>
        <w:t xml:space="preserve"> Kodaly</w:t>
      </w:r>
      <w:r>
        <w:rPr>
          <w:rStyle w:val="Strong"/>
          <w:rFonts w:ascii="Arial" w:hAnsi="Arial" w:cs="Arial"/>
          <w:color w:val="000222"/>
          <w:bdr w:val="none" w:sz="0" w:space="0" w:color="auto" w:frame="1"/>
        </w:rPr>
        <w:t xml:space="preserve"> (1882-1967)</w:t>
      </w:r>
      <w:r>
        <w:rPr>
          <w:rFonts w:ascii="Arial" w:hAnsi="Arial" w:cs="Arial"/>
          <w:color w:val="000222"/>
        </w:rPr>
        <w:t> adopted Curwen’s hand signs in his system and amended them with a new set of his own gestures. Kodaly changed the orientation of the hand signs so that notes that were </w:t>
      </w:r>
      <w:r>
        <w:rPr>
          <w:rStyle w:val="Strong"/>
          <w:rFonts w:ascii="Arial" w:hAnsi="Arial" w:cs="Arial"/>
          <w:color w:val="000222"/>
          <w:bdr w:val="none" w:sz="0" w:space="0" w:color="auto" w:frame="1"/>
        </w:rPr>
        <w:t>flat would point downwards</w:t>
      </w:r>
      <w:r>
        <w:rPr>
          <w:rStyle w:val="Strong"/>
          <w:rFonts w:ascii="Arial" w:hAnsi="Arial" w:cs="Arial"/>
          <w:color w:val="000222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222"/>
        </w:rPr>
        <w:t>and notes that were </w:t>
      </w:r>
      <w:r>
        <w:rPr>
          <w:rStyle w:val="Strong"/>
          <w:rFonts w:ascii="Arial" w:hAnsi="Arial" w:cs="Arial"/>
          <w:color w:val="000222"/>
          <w:bdr w:val="none" w:sz="0" w:space="0" w:color="auto" w:frame="1"/>
        </w:rPr>
        <w:t>sharp would point upwards</w:t>
      </w:r>
      <w:r>
        <w:rPr>
          <w:rFonts w:ascii="Arial" w:hAnsi="Arial" w:cs="Arial"/>
          <w:color w:val="000222"/>
        </w:rPr>
        <w:t>.</w:t>
      </w:r>
      <w:r>
        <w:rPr>
          <w:rFonts w:ascii="Arial" w:hAnsi="Arial" w:cs="Arial"/>
          <w:color w:val="000222"/>
        </w:rPr>
        <w:t xml:space="preserve"> </w:t>
      </w:r>
      <w:r>
        <w:rPr>
          <w:rFonts w:ascii="Arial" w:hAnsi="Arial" w:cs="Arial"/>
          <w:color w:val="000222"/>
        </w:rPr>
        <w:t>Even though they didn’t know about the different types of learners, Curwen and Kodaly created a solid method for teaching the notes and solfege</w:t>
      </w:r>
      <w:r>
        <w:rPr>
          <w:rFonts w:ascii="Arial" w:hAnsi="Arial" w:cs="Arial"/>
          <w:color w:val="000222"/>
        </w:rPr>
        <w:t xml:space="preserve"> (tonic sol-fa)</w:t>
      </w:r>
      <w:r w:rsidR="0044544F">
        <w:rPr>
          <w:rFonts w:ascii="Arial" w:hAnsi="Arial" w:cs="Arial"/>
          <w:color w:val="000222"/>
        </w:rPr>
        <w:t xml:space="preserve"> </w:t>
      </w:r>
      <w:r>
        <w:rPr>
          <w:rFonts w:ascii="Arial" w:hAnsi="Arial" w:cs="Arial"/>
          <w:color w:val="000222"/>
        </w:rPr>
        <w:t>to children that caters to visual, auditory, read-write, and kinesthetic learners alike.</w:t>
      </w:r>
    </w:p>
    <w:p w14:paraId="28680A1A" w14:textId="77777777" w:rsidR="0044544F" w:rsidRDefault="0044544F" w:rsidP="00407D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222"/>
        </w:rPr>
      </w:pPr>
    </w:p>
    <w:p w14:paraId="672AB1E1" w14:textId="314ED2B5" w:rsidR="00407D09" w:rsidRPr="00407D09" w:rsidRDefault="00407D09" w:rsidP="00407D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222"/>
        </w:rPr>
      </w:pPr>
      <w:r>
        <w:rPr>
          <w:rFonts w:ascii="Arial" w:hAnsi="Arial" w:cs="Arial"/>
          <w:color w:val="000222"/>
        </w:rPr>
        <w:t>The proper way to teach Curwen hand signs / Kodaly hand signs is to start by </w:t>
      </w:r>
      <w:r>
        <w:rPr>
          <w:rStyle w:val="Strong"/>
          <w:rFonts w:ascii="Arial" w:hAnsi="Arial" w:cs="Arial"/>
          <w:color w:val="000222"/>
          <w:bdr w:val="none" w:sz="0" w:space="0" w:color="auto" w:frame="1"/>
        </w:rPr>
        <w:t>signaling Do at waist level</w:t>
      </w:r>
      <w:r>
        <w:rPr>
          <w:rFonts w:ascii="Arial" w:hAnsi="Arial" w:cs="Arial"/>
          <w:color w:val="000222"/>
        </w:rPr>
        <w:t xml:space="preserve">. Then as you go up the scale, move your hand upwards, so that by the time you’re at </w:t>
      </w:r>
      <w:proofErr w:type="spellStart"/>
      <w:r>
        <w:rPr>
          <w:rFonts w:ascii="Arial" w:hAnsi="Arial" w:cs="Arial"/>
          <w:color w:val="000222"/>
        </w:rPr>
        <w:t>Ti</w:t>
      </w:r>
      <w:proofErr w:type="spellEnd"/>
      <w:r>
        <w:rPr>
          <w:rFonts w:ascii="Arial" w:hAnsi="Arial" w:cs="Arial"/>
          <w:color w:val="000222"/>
        </w:rPr>
        <w:t>, your hand is at </w:t>
      </w:r>
      <w:r>
        <w:rPr>
          <w:rStyle w:val="Strong"/>
          <w:rFonts w:ascii="Arial" w:hAnsi="Arial" w:cs="Arial"/>
          <w:color w:val="000222"/>
          <w:bdr w:val="none" w:sz="0" w:space="0" w:color="auto" w:frame="1"/>
        </w:rPr>
        <w:t>eye level</w:t>
      </w:r>
      <w:r>
        <w:rPr>
          <w:rFonts w:ascii="Arial" w:hAnsi="Arial" w:cs="Arial"/>
          <w:color w:val="000222"/>
        </w:rPr>
        <w:t>.</w:t>
      </w:r>
    </w:p>
    <w:p w14:paraId="54B91047" w14:textId="6706F208" w:rsidR="00407D09" w:rsidRDefault="00407D09" w:rsidP="00407D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4FFF589" wp14:editId="2E87A5B9">
            <wp:extent cx="5448300" cy="44196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FF9BF" w14:textId="4E61CD5E" w:rsidR="0044544F" w:rsidRDefault="0044544F" w:rsidP="00407D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RHYTHM   SYLLABLES</w:t>
      </w:r>
    </w:p>
    <w:p w14:paraId="51F9D777" w14:textId="464D2F56" w:rsidR="0044544F" w:rsidRPr="00407D09" w:rsidRDefault="0044544F" w:rsidP="00407D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8890254" wp14:editId="321DD88B">
            <wp:extent cx="4286250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44F" w:rsidRPr="00407D09" w:rsidSect="00407D0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09"/>
    <w:rsid w:val="00142257"/>
    <w:rsid w:val="00407D09"/>
    <w:rsid w:val="0044544F"/>
    <w:rsid w:val="0090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F71A"/>
  <w15:chartTrackingRefBased/>
  <w15:docId w15:val="{0DA53B93-3DE9-4396-9F1F-E2678EC0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7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2019-08-05T12:29:00Z</dcterms:created>
  <dcterms:modified xsi:type="dcterms:W3CDTF">2019-08-05T12:51:00Z</dcterms:modified>
</cp:coreProperties>
</file>